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9A27ED" w:rsidTr="005779F2">
        <w:tc>
          <w:tcPr>
            <w:tcW w:w="14817" w:type="dxa"/>
            <w:gridSpan w:val="5"/>
            <w:vAlign w:val="center"/>
          </w:tcPr>
          <w:p w:rsidR="00DE2E47" w:rsidRPr="009A27ED" w:rsidRDefault="00215AC7" w:rsidP="005779F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9A27ED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1D5933" w:rsidRPr="009A27ED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Pr="009A27ED">
              <w:rPr>
                <w:rFonts w:ascii="Times New Roman" w:hAnsi="Times New Roman" w:cs="Times New Roman"/>
                <w:b/>
                <w:sz w:val="36"/>
              </w:rPr>
              <w:t>22-24</w:t>
            </w:r>
            <w:r w:rsidR="00275B8C" w:rsidRPr="009A27ED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Pr="009A27ED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275B8C" w:rsidRPr="009A27ED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9A27ED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9A27ED" w:rsidTr="005779F2">
        <w:tc>
          <w:tcPr>
            <w:tcW w:w="1671" w:type="dxa"/>
            <w:shd w:val="clear" w:color="auto" w:fill="EEECE1" w:themeFill="background2"/>
          </w:tcPr>
          <w:p w:rsidR="00DE2E47" w:rsidRPr="009A27ED" w:rsidRDefault="00DE2E47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9A27ED" w:rsidRDefault="00DE2E47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9A27ED" w:rsidRDefault="00DE2E47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9A27ED" w:rsidRDefault="00DE2E47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9A27ED" w:rsidRDefault="00DE2E47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SALA</w:t>
            </w:r>
          </w:p>
        </w:tc>
      </w:tr>
      <w:tr w:rsidR="00C75D9C" w:rsidRPr="009A27ED" w:rsidTr="005779F2">
        <w:tc>
          <w:tcPr>
            <w:tcW w:w="1671" w:type="dxa"/>
            <w:vMerge w:val="restart"/>
            <w:vAlign w:val="center"/>
          </w:tcPr>
          <w:p w:rsidR="00C75D9C" w:rsidRPr="009A27ED" w:rsidRDefault="00C75D9C" w:rsidP="00577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b/>
                <w:sz w:val="28"/>
                <w:szCs w:val="20"/>
              </w:rPr>
              <w:t>22.11.2019r.</w:t>
            </w:r>
          </w:p>
        </w:tc>
        <w:tc>
          <w:tcPr>
            <w:tcW w:w="1627" w:type="dxa"/>
          </w:tcPr>
          <w:p w:rsidR="00C75D9C" w:rsidRPr="009A27ED" w:rsidRDefault="00C75D9C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Prawne podstawy bezpieczeństwa</w:t>
            </w:r>
          </w:p>
          <w:p w:rsidR="00C75D9C" w:rsidRPr="009A27ED" w:rsidRDefault="00C75D9C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75D9C" w:rsidRPr="009A27ED" w:rsidRDefault="00480CB9" w:rsidP="005779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M. </w:t>
            </w:r>
            <w:r w:rsidR="00C75D9C" w:rsidRPr="009A27ED">
              <w:rPr>
                <w:szCs w:val="28"/>
              </w:rPr>
              <w:t>Olejniczak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s.</w:t>
            </w:r>
            <w:r w:rsidR="00480CB9">
              <w:rPr>
                <w:szCs w:val="28"/>
              </w:rPr>
              <w:t>23</w:t>
            </w:r>
          </w:p>
        </w:tc>
      </w:tr>
      <w:tr w:rsidR="00C75D9C" w:rsidRPr="009A27ED" w:rsidTr="005779F2">
        <w:tc>
          <w:tcPr>
            <w:tcW w:w="1671" w:type="dxa"/>
            <w:vMerge/>
          </w:tcPr>
          <w:p w:rsidR="00C75D9C" w:rsidRPr="009A27ED" w:rsidRDefault="00C75D9C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75D9C" w:rsidRPr="009A27ED" w:rsidRDefault="00C75D9C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</w:tr>
      <w:tr w:rsidR="00C75D9C" w:rsidRPr="009A27ED" w:rsidTr="005779F2">
        <w:tc>
          <w:tcPr>
            <w:tcW w:w="1671" w:type="dxa"/>
            <w:vMerge/>
          </w:tcPr>
          <w:p w:rsidR="00C75D9C" w:rsidRPr="009A27ED" w:rsidRDefault="00C75D9C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75D9C" w:rsidRPr="009A27ED" w:rsidRDefault="00C75D9C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</w:tr>
      <w:tr w:rsidR="00C75D9C" w:rsidRPr="009A27ED" w:rsidTr="005779F2">
        <w:tc>
          <w:tcPr>
            <w:tcW w:w="1671" w:type="dxa"/>
            <w:vMerge/>
          </w:tcPr>
          <w:p w:rsidR="00C75D9C" w:rsidRPr="009A27ED" w:rsidRDefault="00C75D9C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75D9C" w:rsidRPr="009A27ED" w:rsidRDefault="00C75D9C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75D9C" w:rsidRPr="009A27ED" w:rsidRDefault="00C75D9C" w:rsidP="005779F2">
            <w:pPr>
              <w:jc w:val="center"/>
              <w:rPr>
                <w:szCs w:val="28"/>
              </w:rPr>
            </w:pPr>
          </w:p>
        </w:tc>
      </w:tr>
      <w:tr w:rsidR="00D050DF" w:rsidRPr="009A27ED" w:rsidTr="005779F2">
        <w:tc>
          <w:tcPr>
            <w:tcW w:w="1671" w:type="dxa"/>
            <w:vMerge/>
          </w:tcPr>
          <w:p w:rsidR="00D050DF" w:rsidRPr="009A27ED" w:rsidRDefault="00D050DF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9A27ED" w:rsidRDefault="00D050DF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050DF" w:rsidRPr="009A27ED" w:rsidRDefault="00C75D9C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Podstawy pracy biurowej</w:t>
            </w:r>
          </w:p>
          <w:p w:rsidR="00D050DF" w:rsidRPr="009A27ED" w:rsidRDefault="00C75D9C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ćw</w:t>
            </w:r>
            <w:r w:rsidR="00D050DF" w:rsidRPr="009A27ED">
              <w:rPr>
                <w:szCs w:val="28"/>
              </w:rPr>
              <w:t>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50DF" w:rsidRPr="009A27ED" w:rsidRDefault="00D050DF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050DF" w:rsidRPr="009A27ED" w:rsidRDefault="00D050DF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s.</w:t>
            </w:r>
            <w:r w:rsidR="00480CB9">
              <w:rPr>
                <w:szCs w:val="28"/>
              </w:rPr>
              <w:t>23</w:t>
            </w:r>
          </w:p>
        </w:tc>
      </w:tr>
      <w:tr w:rsidR="00D050DF" w:rsidRPr="009A27ED" w:rsidTr="005779F2">
        <w:tc>
          <w:tcPr>
            <w:tcW w:w="1671" w:type="dxa"/>
            <w:vMerge/>
          </w:tcPr>
          <w:p w:rsidR="00D050DF" w:rsidRPr="009A27ED" w:rsidRDefault="00D050DF" w:rsidP="00577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9A27ED" w:rsidRDefault="00D050DF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050DF" w:rsidRPr="009A27ED" w:rsidRDefault="00D050DF" w:rsidP="00577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050DF" w:rsidRPr="009A27ED" w:rsidRDefault="00D050DF" w:rsidP="005779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050DF" w:rsidRPr="009A27ED" w:rsidRDefault="00D050DF" w:rsidP="005779F2">
            <w:pPr>
              <w:jc w:val="center"/>
              <w:rPr>
                <w:b/>
                <w:szCs w:val="28"/>
              </w:rPr>
            </w:pPr>
          </w:p>
        </w:tc>
      </w:tr>
      <w:tr w:rsidR="00D050DF" w:rsidRPr="009A27ED" w:rsidTr="005779F2">
        <w:tc>
          <w:tcPr>
            <w:tcW w:w="1671" w:type="dxa"/>
            <w:shd w:val="clear" w:color="auto" w:fill="EEECE1" w:themeFill="background2"/>
          </w:tcPr>
          <w:p w:rsidR="00D050DF" w:rsidRPr="009A27ED" w:rsidRDefault="00D050DF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050DF" w:rsidRPr="009A27ED" w:rsidRDefault="00D050DF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050DF" w:rsidRPr="009A27ED" w:rsidRDefault="00D050DF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050DF" w:rsidRPr="009A27ED" w:rsidRDefault="00D050DF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050DF" w:rsidRPr="009A27ED" w:rsidRDefault="00D050DF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SALA</w:t>
            </w:r>
          </w:p>
        </w:tc>
      </w:tr>
      <w:tr w:rsidR="005779F2" w:rsidRPr="009A27ED" w:rsidTr="005779F2">
        <w:tc>
          <w:tcPr>
            <w:tcW w:w="1671" w:type="dxa"/>
            <w:vMerge w:val="restart"/>
            <w:vAlign w:val="center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b/>
                <w:sz w:val="28"/>
                <w:szCs w:val="20"/>
              </w:rPr>
              <w:t>23.11.2019r.</w:t>
            </w: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Bezpieczeństwo państwa</w:t>
            </w:r>
          </w:p>
          <w:p w:rsidR="005779F2" w:rsidRPr="009A27ED" w:rsidRDefault="009A27ED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wyk</w:t>
            </w:r>
            <w:r w:rsidR="005779F2" w:rsidRPr="009A27ED"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s.</w:t>
            </w:r>
            <w:r w:rsidR="0097746B">
              <w:rPr>
                <w:szCs w:val="28"/>
              </w:rPr>
              <w:t>28</w:t>
            </w: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 xml:space="preserve">Ochrona informacji niejawnych i danych osobowych </w:t>
            </w:r>
          </w:p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mgr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s.</w:t>
            </w:r>
            <w:r w:rsidR="0097746B">
              <w:rPr>
                <w:szCs w:val="28"/>
              </w:rPr>
              <w:t>28</w:t>
            </w: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Prawne podstawy bezpieczeństwa</w:t>
            </w:r>
          </w:p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5779F2" w:rsidRPr="009A27ED" w:rsidRDefault="00480CB9" w:rsidP="005779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</w:t>
            </w:r>
            <w:proofErr w:type="spellStart"/>
            <w:r>
              <w:rPr>
                <w:szCs w:val="28"/>
              </w:rPr>
              <w:t>M.</w:t>
            </w:r>
            <w:r w:rsidR="005779F2" w:rsidRPr="009A27ED">
              <w:rPr>
                <w:szCs w:val="28"/>
              </w:rPr>
              <w:t>Olejniczak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s.</w:t>
            </w:r>
            <w:r w:rsidR="0097746B">
              <w:rPr>
                <w:szCs w:val="28"/>
              </w:rPr>
              <w:t>28</w:t>
            </w:r>
          </w:p>
        </w:tc>
      </w:tr>
      <w:tr w:rsidR="005779F2" w:rsidRPr="009A27ED" w:rsidTr="005779F2">
        <w:trPr>
          <w:trHeight w:val="58"/>
        </w:trPr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5779F2">
        <w:tc>
          <w:tcPr>
            <w:tcW w:w="1671" w:type="dxa"/>
            <w:shd w:val="clear" w:color="auto" w:fill="EEECE1" w:themeFill="background2"/>
          </w:tcPr>
          <w:p w:rsidR="005779F2" w:rsidRPr="009A27ED" w:rsidRDefault="005779F2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779F2" w:rsidRPr="009A27ED" w:rsidRDefault="005779F2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779F2" w:rsidRPr="009A27ED" w:rsidRDefault="005779F2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779F2" w:rsidRPr="009A27ED" w:rsidRDefault="005779F2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779F2" w:rsidRPr="009A27ED" w:rsidRDefault="005779F2" w:rsidP="005779F2">
            <w:pPr>
              <w:jc w:val="center"/>
              <w:rPr>
                <w:b/>
                <w:sz w:val="28"/>
                <w:szCs w:val="28"/>
              </w:rPr>
            </w:pPr>
            <w:r w:rsidRPr="009A27ED">
              <w:rPr>
                <w:b/>
                <w:sz w:val="28"/>
                <w:szCs w:val="28"/>
              </w:rPr>
              <w:t>SALA</w:t>
            </w:r>
          </w:p>
        </w:tc>
      </w:tr>
      <w:tr w:rsidR="005779F2" w:rsidRPr="009A27ED" w:rsidTr="005779F2">
        <w:tc>
          <w:tcPr>
            <w:tcW w:w="1671" w:type="dxa"/>
            <w:vMerge w:val="restart"/>
            <w:vAlign w:val="center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b/>
                <w:sz w:val="24"/>
                <w:szCs w:val="20"/>
              </w:rPr>
              <w:t>24.11.2019r</w:t>
            </w: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Bezpieczeństwo międzynarodowe</w:t>
            </w:r>
          </w:p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s.</w:t>
            </w:r>
            <w:r w:rsidR="0097746B">
              <w:rPr>
                <w:szCs w:val="28"/>
              </w:rPr>
              <w:t>16</w:t>
            </w:r>
          </w:p>
        </w:tc>
      </w:tr>
      <w:tr w:rsidR="005779F2" w:rsidRPr="009A27ED" w:rsidTr="005779F2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480CB9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Prawne podstawy bezpieczeństwa</w:t>
            </w:r>
          </w:p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:rsidR="005779F2" w:rsidRPr="009A27ED" w:rsidRDefault="00480CB9" w:rsidP="005779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</w:t>
            </w:r>
            <w:r w:rsidR="005779F2" w:rsidRPr="009A27ED">
              <w:rPr>
                <w:szCs w:val="28"/>
              </w:rPr>
              <w:t>Olejniczak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s.</w:t>
            </w:r>
          </w:p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480CB9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480CB9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5779F2" w:rsidRPr="009A27ED" w:rsidTr="00480CB9">
        <w:tc>
          <w:tcPr>
            <w:tcW w:w="1671" w:type="dxa"/>
            <w:vMerge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779F2" w:rsidRPr="009A27ED" w:rsidRDefault="005779F2" w:rsidP="0057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5779F2" w:rsidRPr="009A27ED" w:rsidRDefault="005779F2" w:rsidP="005779F2">
            <w:pPr>
              <w:jc w:val="center"/>
              <w:rPr>
                <w:szCs w:val="28"/>
              </w:rPr>
            </w:pPr>
          </w:p>
        </w:tc>
      </w:tr>
      <w:tr w:rsidR="00D6087A" w:rsidRPr="009A27ED" w:rsidTr="00480CB9">
        <w:tc>
          <w:tcPr>
            <w:tcW w:w="1671" w:type="dxa"/>
            <w:vMerge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Bezpieczeństwo państwa</w:t>
            </w:r>
          </w:p>
          <w:p w:rsidR="00D6087A" w:rsidRPr="009A27ED" w:rsidRDefault="00D6087A" w:rsidP="00D6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  <w:r w:rsidRPr="009A27ED"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6087A" w:rsidRPr="009A27ED" w:rsidRDefault="0097746B" w:rsidP="0048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</w:t>
            </w:r>
            <w:r w:rsidR="00D6087A" w:rsidRPr="009A27ED">
              <w:rPr>
                <w:szCs w:val="28"/>
              </w:rPr>
              <w:t>.</w:t>
            </w:r>
          </w:p>
        </w:tc>
      </w:tr>
      <w:tr w:rsidR="00D6087A" w:rsidRPr="009A27ED" w:rsidTr="00480CB9">
        <w:tc>
          <w:tcPr>
            <w:tcW w:w="1671" w:type="dxa"/>
            <w:vMerge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</w:tr>
      <w:tr w:rsidR="00D6087A" w:rsidRPr="009A27ED" w:rsidTr="00480CB9">
        <w:tc>
          <w:tcPr>
            <w:tcW w:w="1671" w:type="dxa"/>
            <w:vMerge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</w:tr>
      <w:tr w:rsidR="00D6087A" w:rsidRPr="009A27ED" w:rsidTr="00480CB9">
        <w:tc>
          <w:tcPr>
            <w:tcW w:w="1671" w:type="dxa"/>
            <w:vMerge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</w:tr>
      <w:tr w:rsidR="00D6087A" w:rsidRPr="009A27ED" w:rsidTr="00480CB9">
        <w:trPr>
          <w:trHeight w:val="240"/>
        </w:trPr>
        <w:tc>
          <w:tcPr>
            <w:tcW w:w="1671" w:type="dxa"/>
            <w:vMerge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</w:tr>
      <w:tr w:rsidR="00D6087A" w:rsidRPr="009A27ED" w:rsidTr="005779F2">
        <w:tc>
          <w:tcPr>
            <w:tcW w:w="1671" w:type="dxa"/>
            <w:vMerge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</w:tr>
      <w:tr w:rsidR="00D6087A" w:rsidRPr="009A27ED" w:rsidTr="005779F2">
        <w:tc>
          <w:tcPr>
            <w:tcW w:w="1671" w:type="dxa"/>
            <w:vMerge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6087A" w:rsidRPr="009A27ED" w:rsidRDefault="00D6087A" w:rsidP="00D6087A">
            <w:pPr>
              <w:jc w:val="center"/>
              <w:rPr>
                <w:szCs w:val="28"/>
              </w:rPr>
            </w:pPr>
          </w:p>
        </w:tc>
      </w:tr>
      <w:tr w:rsidR="00D6087A" w:rsidTr="005779F2">
        <w:tc>
          <w:tcPr>
            <w:tcW w:w="1671" w:type="dxa"/>
            <w:vMerge/>
          </w:tcPr>
          <w:p w:rsidR="00D6087A" w:rsidRPr="009A27ED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6087A" w:rsidRPr="00CA6FFB" w:rsidRDefault="00D6087A" w:rsidP="00D60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E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D6087A" w:rsidRPr="00632B41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6087A" w:rsidRPr="00632B41" w:rsidRDefault="00D6087A" w:rsidP="00D6087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6087A" w:rsidRPr="00632B41" w:rsidRDefault="00D6087A" w:rsidP="00D6087A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15AC7"/>
    <w:rsid w:val="00226AEC"/>
    <w:rsid w:val="002444A6"/>
    <w:rsid w:val="00267E07"/>
    <w:rsid w:val="00272BC9"/>
    <w:rsid w:val="00275B8C"/>
    <w:rsid w:val="002903AE"/>
    <w:rsid w:val="003234CA"/>
    <w:rsid w:val="003E7EFC"/>
    <w:rsid w:val="00452F28"/>
    <w:rsid w:val="00480CB9"/>
    <w:rsid w:val="00545AA7"/>
    <w:rsid w:val="00575458"/>
    <w:rsid w:val="005779F2"/>
    <w:rsid w:val="006028E6"/>
    <w:rsid w:val="00632B41"/>
    <w:rsid w:val="00633C9F"/>
    <w:rsid w:val="00653AE2"/>
    <w:rsid w:val="006A5AC1"/>
    <w:rsid w:val="007233AB"/>
    <w:rsid w:val="00726FB7"/>
    <w:rsid w:val="0073554F"/>
    <w:rsid w:val="007A5C2E"/>
    <w:rsid w:val="007B6E11"/>
    <w:rsid w:val="007C3138"/>
    <w:rsid w:val="007D1215"/>
    <w:rsid w:val="0087614C"/>
    <w:rsid w:val="00880847"/>
    <w:rsid w:val="00923FE1"/>
    <w:rsid w:val="0097746B"/>
    <w:rsid w:val="009A06CA"/>
    <w:rsid w:val="009A27ED"/>
    <w:rsid w:val="009B30C5"/>
    <w:rsid w:val="009D2DE7"/>
    <w:rsid w:val="00A22C53"/>
    <w:rsid w:val="00A62A0F"/>
    <w:rsid w:val="00A6313E"/>
    <w:rsid w:val="00A72763"/>
    <w:rsid w:val="00A91BB4"/>
    <w:rsid w:val="00AC433F"/>
    <w:rsid w:val="00B2481D"/>
    <w:rsid w:val="00B71F5F"/>
    <w:rsid w:val="00B974E6"/>
    <w:rsid w:val="00BA3EEA"/>
    <w:rsid w:val="00BB7A45"/>
    <w:rsid w:val="00C55B01"/>
    <w:rsid w:val="00C75D9C"/>
    <w:rsid w:val="00CA6FFB"/>
    <w:rsid w:val="00CD55A2"/>
    <w:rsid w:val="00CE3F1B"/>
    <w:rsid w:val="00CF5DDB"/>
    <w:rsid w:val="00D050DF"/>
    <w:rsid w:val="00D428FF"/>
    <w:rsid w:val="00D57D3A"/>
    <w:rsid w:val="00D6087A"/>
    <w:rsid w:val="00D60B51"/>
    <w:rsid w:val="00D74D88"/>
    <w:rsid w:val="00DD7EEA"/>
    <w:rsid w:val="00DE2E47"/>
    <w:rsid w:val="00E120A8"/>
    <w:rsid w:val="00E4352D"/>
    <w:rsid w:val="00EA5012"/>
    <w:rsid w:val="00ED5F81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2019-10-14T16:00:00Z</dcterms:created>
  <dcterms:modified xsi:type="dcterms:W3CDTF">2019-10-14T16:00:00Z</dcterms:modified>
</cp:coreProperties>
</file>